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4512" w14:textId="3B7379A9" w:rsidR="00FF10E1" w:rsidRPr="00C262CE" w:rsidRDefault="00FF10E1" w:rsidP="00C262CE">
      <w:pPr>
        <w:pStyle w:val="Heading2"/>
        <w:jc w:val="center"/>
        <w:rPr>
          <w:rFonts w:ascii="Calibri" w:eastAsia="Calibri" w:hAnsi="Calibri" w:cs="Calibri"/>
          <w:color w:val="auto"/>
          <w:sz w:val="32"/>
          <w:szCs w:val="32"/>
        </w:rPr>
      </w:pPr>
      <w:r>
        <w:rPr>
          <w:rFonts w:ascii="Calibri" w:eastAsia="Calibri" w:hAnsi="Calibri" w:cs="Calibri"/>
          <w:color w:val="auto"/>
          <w:sz w:val="32"/>
          <w:szCs w:val="32"/>
        </w:rPr>
        <w:t>BEA Direct Technical Assistance Request</w:t>
      </w:r>
    </w:p>
    <w:p w14:paraId="408E90CA" w14:textId="77777777" w:rsidR="00F668C8" w:rsidRPr="00F668C8" w:rsidRDefault="00F668C8" w:rsidP="00466B52">
      <w:pPr>
        <w:pStyle w:val="Heading3"/>
      </w:pPr>
      <w:r w:rsidRPr="00F668C8">
        <w:t>No-Cost Technical Assistance on Clean Energy Policy Issues</w:t>
      </w:r>
    </w:p>
    <w:p w14:paraId="6C3027BA" w14:textId="77777777" w:rsidR="00C649AF" w:rsidRDefault="00466B52" w:rsidP="00E34514">
      <w:r>
        <w:t>The Building Efficiency Accelerator</w:t>
      </w:r>
      <w:r w:rsidR="00E029B0">
        <w:t>,</w:t>
      </w:r>
      <w:r>
        <w:t xml:space="preserve"> in partnership with the Clean Energy Solution Center</w:t>
      </w:r>
      <w:r w:rsidR="00E029B0">
        <w:t>,</w:t>
      </w:r>
      <w:r>
        <w:t xml:space="preserve"> can provide </w:t>
      </w:r>
      <w:r w:rsidR="00E71513">
        <w:t>time-</w:t>
      </w:r>
      <w:r>
        <w:t xml:space="preserve">limited direct assistance to </w:t>
      </w:r>
      <w:r w:rsidR="00E029B0">
        <w:t xml:space="preserve">BEA </w:t>
      </w:r>
      <w:r>
        <w:t>jurisdictions</w:t>
      </w:r>
      <w:r w:rsidR="00E71513">
        <w:t xml:space="preserve"> on building efficiency policy and program issues</w:t>
      </w:r>
      <w:r>
        <w:t xml:space="preserve">. </w:t>
      </w:r>
      <w:r w:rsidR="00F668C8" w:rsidRPr="00F668C8">
        <w:t xml:space="preserve">This no-cost service is available to most government representatives and </w:t>
      </w:r>
      <w:r w:rsidR="00E029B0">
        <w:t xml:space="preserve">BEA partners or </w:t>
      </w:r>
      <w:r w:rsidR="00F668C8" w:rsidRPr="00F668C8">
        <w:t>technical institutes assisting them.</w:t>
      </w:r>
      <w:r w:rsidR="00060F7E">
        <w:t xml:space="preserve"> </w:t>
      </w:r>
      <w:hyperlink r:id="rId11" w:history="1">
        <w:r w:rsidR="00E34514">
          <w:rPr>
            <w:rStyle w:val="Hyperlink"/>
          </w:rPr>
          <w:t>Learn more</w:t>
        </w:r>
        <w:r w:rsidR="00060F7E" w:rsidRPr="00060F7E">
          <w:rPr>
            <w:rStyle w:val="Hyperlink"/>
          </w:rPr>
          <w:t xml:space="preserve"> </w:t>
        </w:r>
        <w:r w:rsidR="00E34514">
          <w:rPr>
            <w:rStyle w:val="Hyperlink"/>
          </w:rPr>
          <w:t xml:space="preserve">about </w:t>
        </w:r>
        <w:r w:rsidR="00060F7E" w:rsidRPr="00060F7E">
          <w:rPr>
            <w:rStyle w:val="Hyperlink"/>
          </w:rPr>
          <w:t xml:space="preserve">the </w:t>
        </w:r>
        <w:r w:rsidR="00E34514">
          <w:rPr>
            <w:rStyle w:val="Hyperlink"/>
          </w:rPr>
          <w:t xml:space="preserve">Solution Center </w:t>
        </w:r>
        <w:r w:rsidR="00060F7E" w:rsidRPr="00060F7E">
          <w:rPr>
            <w:rStyle w:val="Hyperlink"/>
          </w:rPr>
          <w:t>service</w:t>
        </w:r>
      </w:hyperlink>
      <w:r w:rsidR="00E34514">
        <w:t xml:space="preserve"> in </w:t>
      </w:r>
      <w:hyperlink r:id="rId12" w:history="1">
        <w:r w:rsidR="00060F7E" w:rsidRPr="00060F7E">
          <w:rPr>
            <w:rStyle w:val="Hyperlink"/>
          </w:rPr>
          <w:t>Español</w:t>
        </w:r>
      </w:hyperlink>
      <w:r w:rsidR="00060F7E" w:rsidRPr="00060F7E">
        <w:t>,</w:t>
      </w:r>
      <w:r w:rsidR="00E34514">
        <w:t xml:space="preserve"> </w:t>
      </w:r>
      <w:hyperlink r:id="rId13" w:history="1">
        <w:r w:rsidR="00060F7E" w:rsidRPr="00060F7E">
          <w:rPr>
            <w:rStyle w:val="Hyperlink"/>
          </w:rPr>
          <w:t>Français</w:t>
        </w:r>
      </w:hyperlink>
      <w:r w:rsidR="00E34514">
        <w:t xml:space="preserve">, </w:t>
      </w:r>
      <w:hyperlink r:id="rId14" w:history="1">
        <w:r w:rsidR="00060F7E" w:rsidRPr="00060F7E">
          <w:rPr>
            <w:rStyle w:val="Hyperlink"/>
          </w:rPr>
          <w:t>Português</w:t>
        </w:r>
      </w:hyperlink>
      <w:r w:rsidR="00E34514">
        <w:t xml:space="preserve"> </w:t>
      </w:r>
      <w:r w:rsidR="00060F7E" w:rsidRPr="00060F7E">
        <w:t>or </w:t>
      </w:r>
      <w:hyperlink r:id="rId15" w:history="1">
        <w:r w:rsidR="00060F7E" w:rsidRPr="00060F7E">
          <w:rPr>
            <w:rStyle w:val="Hyperlink"/>
            <w:rFonts w:ascii="SimSun" w:eastAsia="SimSun" w:hAnsi="SimSun" w:cs="SimSun" w:hint="eastAsia"/>
          </w:rPr>
          <w:t>简体中文</w:t>
        </w:r>
      </w:hyperlink>
      <w:r w:rsidR="00060F7E" w:rsidRPr="00060F7E">
        <w:t>. </w:t>
      </w:r>
      <w:r w:rsidR="00060F7E">
        <w:t xml:space="preserve"> </w:t>
      </w:r>
    </w:p>
    <w:p w14:paraId="26D3E411" w14:textId="71C9F7B1" w:rsidR="00FF10E1" w:rsidRDefault="00E029B0" w:rsidP="00E34514">
      <w:bookmarkStart w:id="0" w:name="_GoBack"/>
      <w:bookmarkEnd w:id="0"/>
      <w:r>
        <w:t xml:space="preserve">Please answer the questions below and then submit this request to </w:t>
      </w:r>
      <w:r w:rsidR="00C649AF">
        <w:t xml:space="preserve">the BEA team </w:t>
      </w:r>
      <w:r>
        <w:t>(</w:t>
      </w:r>
      <w:hyperlink r:id="rId16" w:history="1">
        <w:r w:rsidR="00C649AF" w:rsidRPr="00F63C35">
          <w:rPr>
            <w:rStyle w:val="Hyperlink"/>
          </w:rPr>
          <w:t>info@buildingefficiencyaccelerator.org</w:t>
        </w:r>
      </w:hyperlink>
      <w:r>
        <w:t xml:space="preserve">). </w:t>
      </w:r>
    </w:p>
    <w:p w14:paraId="4F710A00" w14:textId="43F214A2" w:rsidR="00E029B0" w:rsidRDefault="00E029B0" w:rsidP="00C262CE">
      <w:pPr>
        <w:pStyle w:val="Heading2"/>
      </w:pPr>
      <w:r>
        <w:t>What is your Question</w:t>
      </w:r>
      <w:r w:rsidR="00E34514">
        <w:t xml:space="preserve"> and Assistance Need</w:t>
      </w:r>
      <w:r>
        <w:t>?</w:t>
      </w:r>
    </w:p>
    <w:sdt>
      <w:sdtPr>
        <w:id w:val="113562704"/>
        <w:placeholder>
          <w:docPart w:val="A28666A51F364A31A1BC0DDE12BAD3DE"/>
        </w:placeholder>
        <w:showingPlcHdr/>
        <w:text w:multiLine="1"/>
      </w:sdtPr>
      <w:sdtEndPr/>
      <w:sdtContent>
        <w:p w14:paraId="53207612" w14:textId="7FC16947" w:rsidR="00C262CE" w:rsidRDefault="006F2EBC" w:rsidP="00FF10E1">
          <w:r w:rsidRPr="006F2EBC">
            <w:rPr>
              <w:color w:val="808080"/>
            </w:rPr>
            <w:t>Please keep your request short but specific.</w:t>
          </w:r>
        </w:p>
      </w:sdtContent>
    </w:sdt>
    <w:p w14:paraId="2B28988C" w14:textId="7F800E3A" w:rsidR="00E029B0" w:rsidRDefault="00E029B0" w:rsidP="00FF10E1"/>
    <w:p w14:paraId="50D44713" w14:textId="7AB77CFD" w:rsidR="007B25F8" w:rsidRDefault="007B25F8" w:rsidP="00FF10E1"/>
    <w:p w14:paraId="4B53DFC8" w14:textId="79E2862E" w:rsidR="00E029B0" w:rsidRDefault="00E71513" w:rsidP="00C262CE">
      <w:pPr>
        <w:pStyle w:val="Heading2"/>
      </w:pPr>
      <w:r>
        <w:t>To which, if any, BEA Core Offer Area d</w:t>
      </w:r>
      <w:r w:rsidR="00E029B0">
        <w:t>oes your request relate?</w:t>
      </w:r>
    </w:p>
    <w:sdt>
      <w:sdtPr>
        <w:id w:val="-1593394264"/>
        <w:placeholder>
          <w:docPart w:val="E4FF89B234EC4B16A3F9AE1C0ED24211"/>
        </w:placeholder>
        <w:showingPlcHdr/>
        <w:dropDownList>
          <w:listItem w:value="Choose an item."/>
          <w:listItem w:displayText="Implementing Building Energy Codes or Sector Construction Standards" w:value="Implementing Building Energy Codes or Sector Construction Standards"/>
          <w:listItem w:displayText="Energy Performance Targets and Benchmarking for Building Portfolios" w:value="Energy Performance Targets and Benchmarking for Building Portfolios"/>
          <w:listItem w:displayText="Energy Renovation and Finance for Existing Buildings " w:value="Energy Renovation and Finance for Existing Buildings "/>
          <w:listItem w:displayText="Other topic" w:value="Other topic"/>
        </w:dropDownList>
      </w:sdtPr>
      <w:sdtEndPr/>
      <w:sdtContent>
        <w:p w14:paraId="07038842" w14:textId="301E0A05" w:rsidR="006F2EBC" w:rsidRDefault="00B06B27" w:rsidP="00FF10E1">
          <w:r w:rsidRPr="00A4056E">
            <w:rPr>
              <w:rStyle w:val="PlaceholderText"/>
            </w:rPr>
            <w:t>Choose an item.</w:t>
          </w:r>
        </w:p>
      </w:sdtContent>
    </w:sdt>
    <w:p w14:paraId="01C44618" w14:textId="673E5327" w:rsidR="00F668C8" w:rsidRDefault="00F668C8" w:rsidP="00C262CE">
      <w:pPr>
        <w:pStyle w:val="Heading2"/>
      </w:pPr>
      <w:r w:rsidRPr="00F668C8">
        <w:t>How can we contact you?</w:t>
      </w:r>
    </w:p>
    <w:p w14:paraId="5D4AE1C8" w14:textId="09B8BD4C" w:rsidR="00F668C8" w:rsidRDefault="00C262CE" w:rsidP="00FF10E1">
      <w:r w:rsidRPr="00B06B27">
        <w:rPr>
          <w:b/>
        </w:rPr>
        <w:t>Email:</w:t>
      </w:r>
      <w:r w:rsidR="00B06B27">
        <w:t xml:space="preserve"> </w:t>
      </w:r>
      <w:sdt>
        <w:sdtPr>
          <w:id w:val="1241681022"/>
          <w:placeholder>
            <w:docPart w:val="CD8ADF501EAC4481A3E66A0B680FB021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6B0C3DF1" w14:textId="46B05B62" w:rsidR="00C262CE" w:rsidRDefault="00C262CE" w:rsidP="00FF10E1">
      <w:r w:rsidRPr="00B06B27">
        <w:rPr>
          <w:b/>
        </w:rPr>
        <w:t>Given name:</w:t>
      </w:r>
      <w:r w:rsidR="00B06B27">
        <w:t xml:space="preserve"> </w:t>
      </w:r>
      <w:sdt>
        <w:sdtPr>
          <w:id w:val="-290126916"/>
          <w:placeholder>
            <w:docPart w:val="CB06DED344DC41D9805590062EA4CBCE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5881666E" w14:textId="5C926CD5" w:rsidR="00C262CE" w:rsidRPr="00FF10E1" w:rsidRDefault="00C262CE" w:rsidP="00FF10E1">
      <w:r w:rsidRPr="00B06B27">
        <w:rPr>
          <w:b/>
        </w:rPr>
        <w:t>Surname/Family Name:</w:t>
      </w:r>
      <w:r w:rsidR="00B06B27">
        <w:t xml:space="preserve"> </w:t>
      </w:r>
      <w:sdt>
        <w:sdtPr>
          <w:id w:val="-280412593"/>
          <w:placeholder>
            <w:docPart w:val="4D82E1B43FAE4BB5A9C145CADD5F1704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2FDC8706" w14:textId="09D8B63B" w:rsidR="00623F21" w:rsidRDefault="00C262CE" w:rsidP="00623F21">
      <w:r w:rsidRPr="00B06B27">
        <w:rPr>
          <w:b/>
        </w:rPr>
        <w:t>Organization:</w:t>
      </w:r>
      <w:r w:rsidR="00B06B27">
        <w:t xml:space="preserve"> </w:t>
      </w:r>
      <w:sdt>
        <w:sdtPr>
          <w:id w:val="-1851023029"/>
          <w:placeholder>
            <w:docPart w:val="44354FF3A75C45AEBA6E6213C00627D0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130796E7" w14:textId="50E29332" w:rsidR="00623F21" w:rsidRPr="00623F21" w:rsidRDefault="00C262CE" w:rsidP="00623F21">
      <w:r w:rsidRPr="00B06B27">
        <w:rPr>
          <w:b/>
        </w:rPr>
        <w:t>Country:</w:t>
      </w:r>
      <w:r w:rsidR="00B06B27">
        <w:t xml:space="preserve"> </w:t>
      </w:r>
      <w:sdt>
        <w:sdtPr>
          <w:id w:val="659976256"/>
          <w:placeholder>
            <w:docPart w:val="57852AA0FDC440E4B07A31B8A6DEA787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73B22AB2" w14:textId="1BD749E6" w:rsidR="00C262CE" w:rsidRDefault="00C262CE" w:rsidP="00C262CE">
      <w:pPr>
        <w:pStyle w:val="Heading2"/>
      </w:pPr>
      <w:r>
        <w:t>Optional - Is there a B</w:t>
      </w:r>
      <w:r w:rsidR="001A22B0">
        <w:t>EA P</w:t>
      </w:r>
      <w:r>
        <w:t>artner or Solutions Center expert you would like to work with or are already working with on this issue?</w:t>
      </w:r>
    </w:p>
    <w:sdt>
      <w:sdtPr>
        <w:id w:val="1054194024"/>
        <w:placeholder>
          <w:docPart w:val="513F5DC9D67F4A689CCD3774DA31C6E5"/>
        </w:placeholder>
        <w:showingPlcHdr/>
        <w:text/>
      </w:sdtPr>
      <w:sdtEndPr/>
      <w:sdtContent>
        <w:p w14:paraId="24924A39" w14:textId="1BAC176E" w:rsidR="00C262CE" w:rsidRPr="00C262CE" w:rsidRDefault="00B06B27" w:rsidP="00C262CE">
          <w:r w:rsidRPr="00A4056E">
            <w:rPr>
              <w:rStyle w:val="PlaceholderText"/>
            </w:rPr>
            <w:t>Click or tap here to enter text.</w:t>
          </w:r>
        </w:p>
      </w:sdtContent>
    </w:sdt>
    <w:p w14:paraId="75670E79" w14:textId="6DD23B27" w:rsidR="00623F21" w:rsidRDefault="00C262CE" w:rsidP="00C262CE">
      <w:pPr>
        <w:pStyle w:val="Heading2"/>
      </w:pPr>
      <w:r>
        <w:t xml:space="preserve">Optional - </w:t>
      </w:r>
      <w:r w:rsidR="001A22B0">
        <w:t>Tell u</w:t>
      </w:r>
      <w:r>
        <w:t>s more about you</w:t>
      </w:r>
    </w:p>
    <w:p w14:paraId="6FF7ED48" w14:textId="299F8034" w:rsidR="00C262CE" w:rsidRDefault="00C262CE" w:rsidP="00C262CE">
      <w:pPr>
        <w:rPr>
          <w:shd w:val="clear" w:color="auto" w:fill="FFFFFF"/>
        </w:rPr>
      </w:pPr>
      <w:r w:rsidRPr="00B06B27">
        <w:rPr>
          <w:b/>
          <w:shd w:val="clear" w:color="auto" w:fill="FFFFFF"/>
        </w:rPr>
        <w:t>First Language:</w:t>
      </w:r>
      <w:r w:rsidR="00B06B27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-2045127367"/>
          <w:placeholder>
            <w:docPart w:val="5251E3E5BE0F4366B3847603E8430630"/>
          </w:placeholder>
          <w:showingPlcHdr/>
          <w:text/>
        </w:sdtPr>
        <w:sdtEndPr/>
        <w:sdtContent>
          <w:r w:rsidR="00B06B27" w:rsidRPr="00A4056E">
            <w:rPr>
              <w:rStyle w:val="PlaceholderText"/>
            </w:rPr>
            <w:t>Click or tap here to enter text.</w:t>
          </w:r>
        </w:sdtContent>
      </w:sdt>
    </w:p>
    <w:p w14:paraId="12766CC6" w14:textId="0B66C866" w:rsidR="00C262CE" w:rsidRPr="00623F21" w:rsidRDefault="00C262CE" w:rsidP="00C262CE">
      <w:r w:rsidRPr="00B06B27">
        <w:rPr>
          <w:b/>
          <w:shd w:val="clear" w:color="auto" w:fill="FFFFFF"/>
        </w:rPr>
        <w:t>Gender:</w:t>
      </w:r>
      <w:r w:rsidR="00B06B27">
        <w:rPr>
          <w:shd w:val="clear" w:color="auto" w:fill="FFFFFF"/>
        </w:rPr>
        <w:t xml:space="preserve"> </w:t>
      </w:r>
      <w:sdt>
        <w:sdtPr>
          <w:rPr>
            <w:shd w:val="clear" w:color="auto" w:fill="FFFFFF"/>
          </w:rPr>
          <w:id w:val="-2060162679"/>
          <w:placeholder>
            <w:docPart w:val="561514617B24499BB067EA17EB9B22B4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Other" w:value="Other"/>
          </w:dropDownList>
        </w:sdtPr>
        <w:sdtEndPr/>
        <w:sdtContent>
          <w:r w:rsidR="00B06B27" w:rsidRPr="00A4056E">
            <w:rPr>
              <w:rStyle w:val="PlaceholderText"/>
            </w:rPr>
            <w:t>Choose an item.</w:t>
          </w:r>
        </w:sdtContent>
      </w:sdt>
    </w:p>
    <w:p w14:paraId="2C866C72" w14:textId="7893050A" w:rsidR="00E029B0" w:rsidRPr="00E029B0" w:rsidRDefault="00E029B0" w:rsidP="00E029B0">
      <w:pPr>
        <w:pStyle w:val="Heading3"/>
      </w:pPr>
      <w:r w:rsidRPr="00E029B0">
        <w:t xml:space="preserve">What to Expect </w:t>
      </w:r>
      <w:r>
        <w:t xml:space="preserve">After </w:t>
      </w:r>
      <w:r w:rsidR="00C262CE">
        <w:t>You</w:t>
      </w:r>
      <w:r w:rsidRPr="00E029B0">
        <w:t xml:space="preserve"> Submit</w:t>
      </w:r>
    </w:p>
    <w:p w14:paraId="017F1519" w14:textId="28650385" w:rsidR="00626D05" w:rsidRPr="002B6290" w:rsidRDefault="00E029B0" w:rsidP="002B6290">
      <w:r w:rsidRPr="00E029B0">
        <w:t xml:space="preserve">We will contact you within </w:t>
      </w:r>
      <w:r>
        <w:t>five</w:t>
      </w:r>
      <w:r w:rsidRPr="00E029B0">
        <w:t xml:space="preserve"> business days of when you submit your request. If your request qualifies for assistance, you will be matched with </w:t>
      </w:r>
      <w:r>
        <w:t>a</w:t>
      </w:r>
      <w:r w:rsidRPr="00E029B0">
        <w:t> </w:t>
      </w:r>
      <w:hyperlink r:id="rId17" w:tgtFrame="_new" w:history="1">
        <w:r w:rsidRPr="00E029B0">
          <w:rPr>
            <w:rStyle w:val="Hyperlink"/>
          </w:rPr>
          <w:t>Solutions Center expert</w:t>
        </w:r>
      </w:hyperlink>
      <w:r w:rsidRPr="00E029B0">
        <w:t> </w:t>
      </w:r>
      <w:r>
        <w:t xml:space="preserve">or </w:t>
      </w:r>
      <w:hyperlink r:id="rId18" w:history="1">
        <w:r w:rsidRPr="001A22B0">
          <w:rPr>
            <w:rStyle w:val="Hyperlink"/>
          </w:rPr>
          <w:t>Building Efficiency Accelerator Partner</w:t>
        </w:r>
      </w:hyperlink>
      <w:r>
        <w:t xml:space="preserve"> </w:t>
      </w:r>
      <w:r w:rsidRPr="00E029B0">
        <w:t xml:space="preserve">most qualified to help you, and you will begin receiving policy assistance via phone or email consultations. </w:t>
      </w:r>
    </w:p>
    <w:sectPr w:rsidR="00626D05" w:rsidRPr="002B6290" w:rsidSect="002955E5">
      <w:headerReference w:type="default" r:id="rId19"/>
      <w:footerReference w:type="default" r:id="rId2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6156" w14:textId="77777777" w:rsidR="006B6907" w:rsidRDefault="006B6907">
      <w:pPr>
        <w:spacing w:after="0" w:line="240" w:lineRule="auto"/>
      </w:pPr>
      <w:r>
        <w:separator/>
      </w:r>
    </w:p>
  </w:endnote>
  <w:endnote w:type="continuationSeparator" w:id="0">
    <w:p w14:paraId="52CC214C" w14:textId="77777777" w:rsidR="006B6907" w:rsidRDefault="006B6907">
      <w:pPr>
        <w:spacing w:after="0" w:line="240" w:lineRule="auto"/>
      </w:pPr>
      <w:r>
        <w:continuationSeparator/>
      </w:r>
    </w:p>
  </w:endnote>
  <w:endnote w:type="continuationNotice" w:id="1">
    <w:p w14:paraId="6482BE15" w14:textId="77777777" w:rsidR="006B6907" w:rsidRDefault="006B6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80F8" w14:textId="3372E392" w:rsidR="00BB00B1" w:rsidRDefault="00BB00B1" w:rsidP="003C5EE5">
    <w:pPr>
      <w:pStyle w:val="Footer"/>
    </w:pPr>
    <w:r>
      <w:drawing>
        <wp:anchor distT="0" distB="0" distL="114300" distR="114300" simplePos="0" relativeHeight="251663360" behindDoc="0" locked="0" layoutInCell="1" allowOverlap="1" wp14:anchorId="3B1C9856" wp14:editId="4A7370DB">
          <wp:simplePos x="0" y="0"/>
          <wp:positionH relativeFrom="column">
            <wp:posOffset>4625975</wp:posOffset>
          </wp:positionH>
          <wp:positionV relativeFrom="paragraph">
            <wp:posOffset>191770</wp:posOffset>
          </wp:positionV>
          <wp:extent cx="627027" cy="643734"/>
          <wp:effectExtent l="0" t="0" r="190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4All_Acc_Web[2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1" t="4884" r="7790" b="9228"/>
                  <a:stretch/>
                </pic:blipFill>
                <pic:spPr bwMode="auto">
                  <a:xfrm>
                    <a:off x="0" y="0"/>
                    <a:ext cx="627027" cy="64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BC343" w14:textId="1C92A733" w:rsidR="003C5EE5" w:rsidRDefault="00623F21" w:rsidP="003C5EE5">
    <w:pPr>
      <w:pStyle w:val="Footer"/>
    </w:pPr>
    <w:r w:rsidRPr="00A75ABF">
      <w:drawing>
        <wp:anchor distT="0" distB="0" distL="114300" distR="114300" simplePos="0" relativeHeight="251659264" behindDoc="0" locked="0" layoutInCell="1" allowOverlap="1" wp14:anchorId="588EF8FF" wp14:editId="2D41F678">
          <wp:simplePos x="0" y="0"/>
          <wp:positionH relativeFrom="margin">
            <wp:posOffset>3310890</wp:posOffset>
          </wp:positionH>
          <wp:positionV relativeFrom="paragraph">
            <wp:posOffset>26035</wp:posOffset>
          </wp:positionV>
          <wp:extent cx="1251585" cy="43815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BF">
      <w:drawing>
        <wp:anchor distT="0" distB="0" distL="114300" distR="114300" simplePos="0" relativeHeight="251661312" behindDoc="0" locked="0" layoutInCell="1" allowOverlap="1" wp14:anchorId="35A64214" wp14:editId="0F579028">
          <wp:simplePos x="0" y="0"/>
          <wp:positionH relativeFrom="column">
            <wp:posOffset>5250180</wp:posOffset>
          </wp:positionH>
          <wp:positionV relativeFrom="paragraph">
            <wp:posOffset>41275</wp:posOffset>
          </wp:positionV>
          <wp:extent cx="885825" cy="485140"/>
          <wp:effectExtent l="0" t="0" r="9525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5" t="18391" r="10485" b="13333"/>
                  <a:stretch/>
                </pic:blipFill>
                <pic:spPr>
                  <a:xfrm>
                    <a:off x="0" y="0"/>
                    <a:ext cx="8858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BF">
      <w:drawing>
        <wp:anchor distT="0" distB="0" distL="114300" distR="114300" simplePos="0" relativeHeight="251662336" behindDoc="0" locked="0" layoutInCell="1" allowOverlap="1" wp14:anchorId="620DF55D" wp14:editId="44C331BA">
          <wp:simplePos x="0" y="0"/>
          <wp:positionH relativeFrom="column">
            <wp:posOffset>6201410</wp:posOffset>
          </wp:positionH>
          <wp:positionV relativeFrom="paragraph">
            <wp:posOffset>9525</wp:posOffset>
          </wp:positionV>
          <wp:extent cx="469265" cy="548640"/>
          <wp:effectExtent l="0" t="0" r="6985" b="381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F transpar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C195" w14:textId="77777777" w:rsidR="006B6907" w:rsidRDefault="006B6907">
      <w:pPr>
        <w:spacing w:after="0" w:line="240" w:lineRule="auto"/>
      </w:pPr>
      <w:r>
        <w:separator/>
      </w:r>
    </w:p>
  </w:footnote>
  <w:footnote w:type="continuationSeparator" w:id="0">
    <w:p w14:paraId="0EC888E0" w14:textId="77777777" w:rsidR="006B6907" w:rsidRDefault="006B6907">
      <w:pPr>
        <w:spacing w:after="0" w:line="240" w:lineRule="auto"/>
      </w:pPr>
      <w:r>
        <w:continuationSeparator/>
      </w:r>
    </w:p>
  </w:footnote>
  <w:footnote w:type="continuationNotice" w:id="1">
    <w:p w14:paraId="793C955F" w14:textId="77777777" w:rsidR="006B6907" w:rsidRDefault="006B6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5F70" w14:textId="58273969" w:rsidR="008A5DFE" w:rsidRDefault="00AD321B">
    <w:pPr>
      <w:pStyle w:val="Header"/>
    </w:pPr>
    <w:r>
      <w:t xml:space="preserve">            </w:t>
    </w:r>
    <w:r w:rsidR="00626D05" w:rsidRPr="00626D05">
      <w:rPr>
        <w:noProof/>
        <w:lang w:eastAsia="en-US"/>
      </w:rPr>
      <w:drawing>
        <wp:inline distT="0" distB="0" distL="0" distR="0" wp14:anchorId="3BE485B3" wp14:editId="01C189C8">
          <wp:extent cx="2457450" cy="704850"/>
          <wp:effectExtent l="0" t="0" r="0" b="0"/>
          <wp:docPr id="12" name="Picture 12" descr="C:\Users\debbie.weyl\SharePoint\BEI - Documents\BEA Partnership Coordination\Branding\BEA_logo_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.weyl\SharePoint\BEI - Documents\BEA Partnership Coordination\Branding\BEA_logo_final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55"/>
                  <a:stretch/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6B52">
      <w:t xml:space="preserve">                  </w:t>
    </w:r>
    <w:r>
      <w:t xml:space="preserve">             </w:t>
    </w:r>
    <w:r>
      <w:rPr>
        <w:noProof/>
      </w:rPr>
      <w:drawing>
        <wp:inline distT="0" distB="0" distL="0" distR="0" wp14:anchorId="57EE4AF6" wp14:editId="645758EE">
          <wp:extent cx="2462129" cy="323850"/>
          <wp:effectExtent l="0" t="0" r="0" b="0"/>
          <wp:docPr id="2" name="Picture 2" descr="https://cleanenergysolutions.org/sites/all/themes/cleanenergysolution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eanenergysolutions.org/sites/all/themes/cleanenergysolutions/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67"/>
                  <a:stretch/>
                </pic:blipFill>
                <pic:spPr bwMode="auto">
                  <a:xfrm>
                    <a:off x="0" y="0"/>
                    <a:ext cx="2533342" cy="333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F6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197B"/>
    <w:multiLevelType w:val="hybridMultilevel"/>
    <w:tmpl w:val="831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F3"/>
    <w:multiLevelType w:val="hybridMultilevel"/>
    <w:tmpl w:val="62EC70D4"/>
    <w:lvl w:ilvl="0" w:tplc="FF749A9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8A502DE"/>
    <w:multiLevelType w:val="hybridMultilevel"/>
    <w:tmpl w:val="A5C4E120"/>
    <w:lvl w:ilvl="0" w:tplc="46605306">
      <w:start w:val="1"/>
      <w:numFmt w:val="decimal"/>
      <w:lvlText w:val="%1."/>
      <w:lvlJc w:val="left"/>
      <w:pPr>
        <w:ind w:left="50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CAA4075"/>
    <w:multiLevelType w:val="hybridMultilevel"/>
    <w:tmpl w:val="88BA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208A"/>
    <w:multiLevelType w:val="hybridMultilevel"/>
    <w:tmpl w:val="0D584736"/>
    <w:lvl w:ilvl="0" w:tplc="429E2AB4">
      <w:start w:val="1"/>
      <w:numFmt w:val="decimal"/>
      <w:lvlText w:val="%1."/>
      <w:lvlJc w:val="left"/>
      <w:pPr>
        <w:ind w:left="720" w:hanging="360"/>
      </w:pPr>
    </w:lvl>
    <w:lvl w:ilvl="1" w:tplc="96F2305E">
      <w:start w:val="1"/>
      <w:numFmt w:val="lowerLetter"/>
      <w:lvlText w:val="%2."/>
      <w:lvlJc w:val="left"/>
      <w:pPr>
        <w:ind w:left="1440" w:hanging="360"/>
      </w:pPr>
    </w:lvl>
    <w:lvl w:ilvl="2" w:tplc="F982A36A">
      <w:start w:val="1"/>
      <w:numFmt w:val="lowerRoman"/>
      <w:lvlText w:val="%3."/>
      <w:lvlJc w:val="right"/>
      <w:pPr>
        <w:ind w:left="2160" w:hanging="180"/>
      </w:pPr>
    </w:lvl>
    <w:lvl w:ilvl="3" w:tplc="943E8A4A">
      <w:start w:val="1"/>
      <w:numFmt w:val="decimal"/>
      <w:lvlText w:val="%4."/>
      <w:lvlJc w:val="left"/>
      <w:pPr>
        <w:ind w:left="2880" w:hanging="360"/>
      </w:pPr>
    </w:lvl>
    <w:lvl w:ilvl="4" w:tplc="DC705076">
      <w:start w:val="1"/>
      <w:numFmt w:val="lowerLetter"/>
      <w:lvlText w:val="%5."/>
      <w:lvlJc w:val="left"/>
      <w:pPr>
        <w:ind w:left="3600" w:hanging="360"/>
      </w:pPr>
    </w:lvl>
    <w:lvl w:ilvl="5" w:tplc="4BC0959E">
      <w:start w:val="1"/>
      <w:numFmt w:val="lowerRoman"/>
      <w:lvlText w:val="%6."/>
      <w:lvlJc w:val="right"/>
      <w:pPr>
        <w:ind w:left="4320" w:hanging="180"/>
      </w:pPr>
    </w:lvl>
    <w:lvl w:ilvl="6" w:tplc="3B5A6618">
      <w:start w:val="1"/>
      <w:numFmt w:val="decimal"/>
      <w:lvlText w:val="%7."/>
      <w:lvlJc w:val="left"/>
      <w:pPr>
        <w:ind w:left="5040" w:hanging="360"/>
      </w:pPr>
    </w:lvl>
    <w:lvl w:ilvl="7" w:tplc="323A5768">
      <w:start w:val="1"/>
      <w:numFmt w:val="lowerLetter"/>
      <w:lvlText w:val="%8."/>
      <w:lvlJc w:val="left"/>
      <w:pPr>
        <w:ind w:left="5760" w:hanging="360"/>
      </w:pPr>
    </w:lvl>
    <w:lvl w:ilvl="8" w:tplc="8990C9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A324E"/>
    <w:multiLevelType w:val="hybridMultilevel"/>
    <w:tmpl w:val="2DDC95F6"/>
    <w:lvl w:ilvl="0" w:tplc="027A39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6257732"/>
    <w:multiLevelType w:val="hybridMultilevel"/>
    <w:tmpl w:val="3C3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C0E69"/>
    <w:multiLevelType w:val="hybridMultilevel"/>
    <w:tmpl w:val="1366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279"/>
    <w:multiLevelType w:val="hybridMultilevel"/>
    <w:tmpl w:val="D3DC2B42"/>
    <w:lvl w:ilvl="0" w:tplc="CAC0A0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46468FA"/>
    <w:multiLevelType w:val="multilevel"/>
    <w:tmpl w:val="038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77D1E"/>
    <w:multiLevelType w:val="hybridMultilevel"/>
    <w:tmpl w:val="F466B1B4"/>
    <w:lvl w:ilvl="0" w:tplc="E16698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5119A"/>
    <w:multiLevelType w:val="hybridMultilevel"/>
    <w:tmpl w:val="D6981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BF0796"/>
    <w:multiLevelType w:val="hybridMultilevel"/>
    <w:tmpl w:val="56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A6999"/>
    <w:multiLevelType w:val="multilevel"/>
    <w:tmpl w:val="9E18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E835E5"/>
    <w:multiLevelType w:val="multilevel"/>
    <w:tmpl w:val="890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C55FDC"/>
    <w:multiLevelType w:val="hybridMultilevel"/>
    <w:tmpl w:val="76E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87067"/>
    <w:multiLevelType w:val="hybridMultilevel"/>
    <w:tmpl w:val="0166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731D"/>
    <w:multiLevelType w:val="hybridMultilevel"/>
    <w:tmpl w:val="D502432E"/>
    <w:lvl w:ilvl="0" w:tplc="A640745E">
      <w:start w:val="1"/>
      <w:numFmt w:val="decimal"/>
      <w:lvlText w:val="%1."/>
      <w:lvlJc w:val="left"/>
      <w:pPr>
        <w:ind w:left="720" w:hanging="360"/>
      </w:pPr>
    </w:lvl>
    <w:lvl w:ilvl="1" w:tplc="B1D26692">
      <w:start w:val="1"/>
      <w:numFmt w:val="lowerLetter"/>
      <w:lvlText w:val="%2."/>
      <w:lvlJc w:val="left"/>
      <w:pPr>
        <w:ind w:left="1440" w:hanging="360"/>
      </w:pPr>
    </w:lvl>
    <w:lvl w:ilvl="2" w:tplc="625CFDB4">
      <w:start w:val="1"/>
      <w:numFmt w:val="lowerRoman"/>
      <w:lvlText w:val="%3."/>
      <w:lvlJc w:val="right"/>
      <w:pPr>
        <w:ind w:left="2160" w:hanging="180"/>
      </w:pPr>
    </w:lvl>
    <w:lvl w:ilvl="3" w:tplc="6BB8F8B2">
      <w:start w:val="1"/>
      <w:numFmt w:val="decimal"/>
      <w:lvlText w:val="%4."/>
      <w:lvlJc w:val="left"/>
      <w:pPr>
        <w:ind w:left="2880" w:hanging="360"/>
      </w:pPr>
    </w:lvl>
    <w:lvl w:ilvl="4" w:tplc="52760F0E">
      <w:start w:val="1"/>
      <w:numFmt w:val="lowerLetter"/>
      <w:lvlText w:val="%5."/>
      <w:lvlJc w:val="left"/>
      <w:pPr>
        <w:ind w:left="3600" w:hanging="360"/>
      </w:pPr>
    </w:lvl>
    <w:lvl w:ilvl="5" w:tplc="D7A0A0B2">
      <w:start w:val="1"/>
      <w:numFmt w:val="lowerRoman"/>
      <w:lvlText w:val="%6."/>
      <w:lvlJc w:val="right"/>
      <w:pPr>
        <w:ind w:left="4320" w:hanging="180"/>
      </w:pPr>
    </w:lvl>
    <w:lvl w:ilvl="6" w:tplc="5D980DC0">
      <w:start w:val="1"/>
      <w:numFmt w:val="decimal"/>
      <w:lvlText w:val="%7."/>
      <w:lvlJc w:val="left"/>
      <w:pPr>
        <w:ind w:left="5040" w:hanging="360"/>
      </w:pPr>
    </w:lvl>
    <w:lvl w:ilvl="7" w:tplc="F4DC33AA">
      <w:start w:val="1"/>
      <w:numFmt w:val="lowerLetter"/>
      <w:lvlText w:val="%8."/>
      <w:lvlJc w:val="left"/>
      <w:pPr>
        <w:ind w:left="5760" w:hanging="360"/>
      </w:pPr>
    </w:lvl>
    <w:lvl w:ilvl="8" w:tplc="50B0FF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324D"/>
    <w:multiLevelType w:val="hybridMultilevel"/>
    <w:tmpl w:val="55B2DE80"/>
    <w:lvl w:ilvl="0" w:tplc="46E0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9"/>
  </w:num>
  <w:num w:numId="15">
    <w:abstractNumId w:val="20"/>
  </w:num>
  <w:num w:numId="16">
    <w:abstractNumId w:val="6"/>
  </w:num>
  <w:num w:numId="17">
    <w:abstractNumId w:val="2"/>
  </w:num>
  <w:num w:numId="18">
    <w:abstractNumId w:val="11"/>
  </w:num>
  <w:num w:numId="19">
    <w:abstractNumId w:val="12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05"/>
    <w:rsid w:val="00020A36"/>
    <w:rsid w:val="0002619B"/>
    <w:rsid w:val="000603AA"/>
    <w:rsid w:val="00060F7E"/>
    <w:rsid w:val="00065292"/>
    <w:rsid w:val="00076797"/>
    <w:rsid w:val="000B78F5"/>
    <w:rsid w:val="001171AD"/>
    <w:rsid w:val="00177C95"/>
    <w:rsid w:val="00197A05"/>
    <w:rsid w:val="001A0792"/>
    <w:rsid w:val="001A22B0"/>
    <w:rsid w:val="001A382E"/>
    <w:rsid w:val="001C1DDF"/>
    <w:rsid w:val="001D4539"/>
    <w:rsid w:val="002459C3"/>
    <w:rsid w:val="00283DD4"/>
    <w:rsid w:val="002955E5"/>
    <w:rsid w:val="002A56FE"/>
    <w:rsid w:val="002A7303"/>
    <w:rsid w:val="002B6290"/>
    <w:rsid w:val="002D6A2A"/>
    <w:rsid w:val="002E6A82"/>
    <w:rsid w:val="003342B4"/>
    <w:rsid w:val="003514A8"/>
    <w:rsid w:val="003768E0"/>
    <w:rsid w:val="00380732"/>
    <w:rsid w:val="003A606E"/>
    <w:rsid w:val="003C05AF"/>
    <w:rsid w:val="003C5EE5"/>
    <w:rsid w:val="004122F8"/>
    <w:rsid w:val="00434945"/>
    <w:rsid w:val="00444252"/>
    <w:rsid w:val="00466B52"/>
    <w:rsid w:val="00480342"/>
    <w:rsid w:val="00491AB2"/>
    <w:rsid w:val="005004D2"/>
    <w:rsid w:val="005022F6"/>
    <w:rsid w:val="00512284"/>
    <w:rsid w:val="0053106A"/>
    <w:rsid w:val="005475F3"/>
    <w:rsid w:val="005615EA"/>
    <w:rsid w:val="00565D9C"/>
    <w:rsid w:val="005750C2"/>
    <w:rsid w:val="00575B32"/>
    <w:rsid w:val="00587E0C"/>
    <w:rsid w:val="005D4A29"/>
    <w:rsid w:val="005D7A90"/>
    <w:rsid w:val="006046FC"/>
    <w:rsid w:val="00623F21"/>
    <w:rsid w:val="00626D05"/>
    <w:rsid w:val="00636E11"/>
    <w:rsid w:val="006402F5"/>
    <w:rsid w:val="00644565"/>
    <w:rsid w:val="00646792"/>
    <w:rsid w:val="00666F63"/>
    <w:rsid w:val="006B34BB"/>
    <w:rsid w:val="006B6907"/>
    <w:rsid w:val="006D762E"/>
    <w:rsid w:val="006F2EBC"/>
    <w:rsid w:val="00701EE2"/>
    <w:rsid w:val="00711F01"/>
    <w:rsid w:val="0074546A"/>
    <w:rsid w:val="007647B0"/>
    <w:rsid w:val="00781F23"/>
    <w:rsid w:val="007A2524"/>
    <w:rsid w:val="007B25F8"/>
    <w:rsid w:val="007B3D16"/>
    <w:rsid w:val="007B70E5"/>
    <w:rsid w:val="007D5F4F"/>
    <w:rsid w:val="00815256"/>
    <w:rsid w:val="0082021F"/>
    <w:rsid w:val="00850CE8"/>
    <w:rsid w:val="00850EC8"/>
    <w:rsid w:val="0086723D"/>
    <w:rsid w:val="008A5DFE"/>
    <w:rsid w:val="008C22B8"/>
    <w:rsid w:val="008D617B"/>
    <w:rsid w:val="008E5CDE"/>
    <w:rsid w:val="00900CAE"/>
    <w:rsid w:val="00904F78"/>
    <w:rsid w:val="00906AA4"/>
    <w:rsid w:val="0093027A"/>
    <w:rsid w:val="009372D6"/>
    <w:rsid w:val="00961E35"/>
    <w:rsid w:val="009C6540"/>
    <w:rsid w:val="009D43EF"/>
    <w:rsid w:val="009D7119"/>
    <w:rsid w:val="00A066EE"/>
    <w:rsid w:val="00A11B05"/>
    <w:rsid w:val="00A24A1B"/>
    <w:rsid w:val="00A273D1"/>
    <w:rsid w:val="00A3017B"/>
    <w:rsid w:val="00A75ABF"/>
    <w:rsid w:val="00A92F03"/>
    <w:rsid w:val="00A95A35"/>
    <w:rsid w:val="00AA786D"/>
    <w:rsid w:val="00AB4369"/>
    <w:rsid w:val="00AB735C"/>
    <w:rsid w:val="00AD321B"/>
    <w:rsid w:val="00AD3566"/>
    <w:rsid w:val="00AF0F62"/>
    <w:rsid w:val="00AF5DCF"/>
    <w:rsid w:val="00B06B27"/>
    <w:rsid w:val="00B26807"/>
    <w:rsid w:val="00B44575"/>
    <w:rsid w:val="00B80B5C"/>
    <w:rsid w:val="00B86E41"/>
    <w:rsid w:val="00BB00B1"/>
    <w:rsid w:val="00BE0B82"/>
    <w:rsid w:val="00BF3187"/>
    <w:rsid w:val="00BF3432"/>
    <w:rsid w:val="00C01C4E"/>
    <w:rsid w:val="00C262CE"/>
    <w:rsid w:val="00C527ED"/>
    <w:rsid w:val="00C649AF"/>
    <w:rsid w:val="00C97A13"/>
    <w:rsid w:val="00CC1561"/>
    <w:rsid w:val="00CC264A"/>
    <w:rsid w:val="00CD125F"/>
    <w:rsid w:val="00CD2F65"/>
    <w:rsid w:val="00CF72D1"/>
    <w:rsid w:val="00D30FEB"/>
    <w:rsid w:val="00D51C54"/>
    <w:rsid w:val="00D660C4"/>
    <w:rsid w:val="00D663DD"/>
    <w:rsid w:val="00DC58F4"/>
    <w:rsid w:val="00DE308D"/>
    <w:rsid w:val="00DF0C4C"/>
    <w:rsid w:val="00DF1E8C"/>
    <w:rsid w:val="00E029B0"/>
    <w:rsid w:val="00E1042C"/>
    <w:rsid w:val="00E34514"/>
    <w:rsid w:val="00E544BB"/>
    <w:rsid w:val="00E6075C"/>
    <w:rsid w:val="00E71513"/>
    <w:rsid w:val="00E848A7"/>
    <w:rsid w:val="00E94B83"/>
    <w:rsid w:val="00EC0285"/>
    <w:rsid w:val="00EF642E"/>
    <w:rsid w:val="00F52BCD"/>
    <w:rsid w:val="00F668C8"/>
    <w:rsid w:val="00FB0188"/>
    <w:rsid w:val="00FD4321"/>
    <w:rsid w:val="00FF10E1"/>
    <w:rsid w:val="00FF5536"/>
    <w:rsid w:val="00FF5BA5"/>
    <w:rsid w:val="00FF5D38"/>
    <w:rsid w:val="07C90BFA"/>
    <w:rsid w:val="4750D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784F1"/>
  <w15:chartTrackingRefBased/>
  <w15:docId w15:val="{274AAFC2-604E-44D7-A198-19C0161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8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FD4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8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7"/>
    <w:rPr>
      <w:rFonts w:ascii="Segoe UI" w:hAnsi="Segoe UI" w:cs="Segoe UI"/>
    </w:rPr>
  </w:style>
  <w:style w:type="paragraph" w:styleId="NormalWeb">
    <w:name w:val="Normal (Web)"/>
    <w:basedOn w:val="Normal"/>
    <w:uiPriority w:val="99"/>
    <w:unhideWhenUsed/>
    <w:rsid w:val="00CF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F642E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4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642E"/>
    <w:rPr>
      <w:color w:val="92588D" w:themeColor="followedHyperlink"/>
      <w:u w:val="single"/>
    </w:rPr>
  </w:style>
  <w:style w:type="character" w:customStyle="1" w:styleId="normaltextrun">
    <w:name w:val="normaltextrun"/>
    <w:basedOn w:val="DefaultParagraphFont"/>
    <w:rsid w:val="00A92F03"/>
  </w:style>
  <w:style w:type="character" w:customStyle="1" w:styleId="eop">
    <w:name w:val="eop"/>
    <w:basedOn w:val="DefaultParagraphFont"/>
    <w:rsid w:val="00A92F03"/>
  </w:style>
  <w:style w:type="paragraph" w:styleId="Revision">
    <w:name w:val="Revision"/>
    <w:hidden/>
    <w:uiPriority w:val="99"/>
    <w:semiHidden/>
    <w:rsid w:val="00AB436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668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66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eanenergysolutions.org/fr/expert/about" TargetMode="External"/><Relationship Id="rId18" Type="http://schemas.openxmlformats.org/officeDocument/2006/relationships/hyperlink" Target="http://buildingefficiencyaccelerator.org/about/partnership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leanenergysolutions.org/es/expert/about" TargetMode="External"/><Relationship Id="rId17" Type="http://schemas.openxmlformats.org/officeDocument/2006/relationships/hyperlink" Target="https://cleanenergysolutions.org/expert/profi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uildingefficiencyaccelerator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anenergysolutions.org/expert/abou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eanenergysolutions.org/zh-hans/expert/abou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eanenergysolutions.org/pt-br/expert/about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weyl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666A51F364A31A1BC0DDE12BA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E695-E897-4B88-964E-7F1128BB8BCD}"/>
      </w:docPartPr>
      <w:docPartBody>
        <w:p w:rsidR="0002283A" w:rsidRDefault="00983C2A" w:rsidP="00983C2A">
          <w:pPr>
            <w:pStyle w:val="A28666A51F364A31A1BC0DDE12BAD3DE7"/>
          </w:pPr>
          <w:r w:rsidRPr="006F2EBC">
            <w:rPr>
              <w:color w:val="808080"/>
            </w:rPr>
            <w:t>Please keep your request short but specific.</w:t>
          </w:r>
        </w:p>
      </w:docPartBody>
    </w:docPart>
    <w:docPart>
      <w:docPartPr>
        <w:name w:val="E4FF89B234EC4B16A3F9AE1C0ED2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47C5-4C91-4ADA-9D92-741F63C5ECED}"/>
      </w:docPartPr>
      <w:docPartBody>
        <w:p w:rsidR="0002283A" w:rsidRDefault="00983C2A" w:rsidP="00983C2A">
          <w:pPr>
            <w:pStyle w:val="E4FF89B234EC4B16A3F9AE1C0ED242115"/>
          </w:pPr>
          <w:r w:rsidRPr="00A4056E">
            <w:rPr>
              <w:rStyle w:val="PlaceholderText"/>
            </w:rPr>
            <w:t>Choose an item.</w:t>
          </w:r>
        </w:p>
      </w:docPartBody>
    </w:docPart>
    <w:docPart>
      <w:docPartPr>
        <w:name w:val="CD8ADF501EAC4481A3E66A0B680F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D7B4-1384-45AC-BBF8-501226C7C036}"/>
      </w:docPartPr>
      <w:docPartBody>
        <w:p w:rsidR="0002283A" w:rsidRDefault="00983C2A" w:rsidP="00983C2A">
          <w:pPr>
            <w:pStyle w:val="CD8ADF501EAC4481A3E66A0B680FB021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6DED344DC41D9805590062EA4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A332-AB54-4A3D-8537-A87FCBA1A681}"/>
      </w:docPartPr>
      <w:docPartBody>
        <w:p w:rsidR="0002283A" w:rsidRDefault="00983C2A" w:rsidP="00983C2A">
          <w:pPr>
            <w:pStyle w:val="CB06DED344DC41D9805590062EA4CBCE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2E1B43FAE4BB5A9C145CADD5F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4729-8C23-4BE8-8996-1381086A3774}"/>
      </w:docPartPr>
      <w:docPartBody>
        <w:p w:rsidR="0002283A" w:rsidRDefault="00983C2A" w:rsidP="00983C2A">
          <w:pPr>
            <w:pStyle w:val="4D82E1B43FAE4BB5A9C145CADD5F1704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54FF3A75C45AEBA6E6213C006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504A-AEF8-4B0D-9E94-8A0FC1A6449B}"/>
      </w:docPartPr>
      <w:docPartBody>
        <w:p w:rsidR="0002283A" w:rsidRDefault="00983C2A" w:rsidP="00983C2A">
          <w:pPr>
            <w:pStyle w:val="44354FF3A75C45AEBA6E6213C00627D0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52AA0FDC440E4B07A31B8A6DE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881D-EE0E-4A1B-900A-BCE653BF27FE}"/>
      </w:docPartPr>
      <w:docPartBody>
        <w:p w:rsidR="0002283A" w:rsidRDefault="00983C2A" w:rsidP="00983C2A">
          <w:pPr>
            <w:pStyle w:val="57852AA0FDC440E4B07A31B8A6DEA787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F5DC9D67F4A689CCD3774DA31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3025-1C9B-4548-8AFF-8D3BE5C6784B}"/>
      </w:docPartPr>
      <w:docPartBody>
        <w:p w:rsidR="0002283A" w:rsidRDefault="00983C2A" w:rsidP="00983C2A">
          <w:pPr>
            <w:pStyle w:val="513F5DC9D67F4A689CCD3774DA31C6E5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1E3E5BE0F4366B3847603E843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13F6-4CBA-4F0C-B75A-303FDE110D2E}"/>
      </w:docPartPr>
      <w:docPartBody>
        <w:p w:rsidR="0002283A" w:rsidRDefault="00983C2A" w:rsidP="00983C2A">
          <w:pPr>
            <w:pStyle w:val="5251E3E5BE0F4366B3847603E8430630"/>
          </w:pPr>
          <w:r w:rsidRPr="00A40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514617B24499BB067EA17EB9B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E343-423B-4E55-AB56-D02944DF27C5}"/>
      </w:docPartPr>
      <w:docPartBody>
        <w:p w:rsidR="0002283A" w:rsidRDefault="00983C2A" w:rsidP="00983C2A">
          <w:pPr>
            <w:pStyle w:val="561514617B24499BB067EA17EB9B22B4"/>
          </w:pPr>
          <w:r w:rsidRPr="00A40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A"/>
    <w:rsid w:val="0002283A"/>
    <w:rsid w:val="009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C2A"/>
    <w:rPr>
      <w:color w:val="808080"/>
    </w:rPr>
  </w:style>
  <w:style w:type="paragraph" w:customStyle="1" w:styleId="A28666A51F364A31A1BC0DDE12BAD3DE">
    <w:name w:val="A28666A51F364A31A1BC0DDE12BAD3DE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1">
    <w:name w:val="A28666A51F364A31A1BC0DDE12BAD3DE1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2">
    <w:name w:val="A28666A51F364A31A1BC0DDE12BAD3DE2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">
    <w:name w:val="E4FF89B234EC4B16A3F9AE1C0ED24211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3">
    <w:name w:val="A28666A51F364A31A1BC0DDE12BAD3DE3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1">
    <w:name w:val="E4FF89B234EC4B16A3F9AE1C0ED242111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4">
    <w:name w:val="A28666A51F364A31A1BC0DDE12BAD3DE4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2">
    <w:name w:val="E4FF89B234EC4B16A3F9AE1C0ED242112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5">
    <w:name w:val="A28666A51F364A31A1BC0DDE12BAD3DE5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3">
    <w:name w:val="E4FF89B234EC4B16A3F9AE1C0ED242113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6">
    <w:name w:val="A28666A51F364A31A1BC0DDE12BAD3DE6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4">
    <w:name w:val="E4FF89B234EC4B16A3F9AE1C0ED242114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28666A51F364A31A1BC0DDE12BAD3DE7">
    <w:name w:val="A28666A51F364A31A1BC0DDE12BAD3DE7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E4FF89B234EC4B16A3F9AE1C0ED242115">
    <w:name w:val="E4FF89B234EC4B16A3F9AE1C0ED242115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D8ADF501EAC4481A3E66A0B680FB021">
    <w:name w:val="CD8ADF501EAC4481A3E66A0B680FB021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B06DED344DC41D9805590062EA4CBCE">
    <w:name w:val="CB06DED344DC41D9805590062EA4CBCE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D82E1B43FAE4BB5A9C145CADD5F1704">
    <w:name w:val="4D82E1B43FAE4BB5A9C145CADD5F1704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4354FF3A75C45AEBA6E6213C00627D0">
    <w:name w:val="44354FF3A75C45AEBA6E6213C00627D0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7852AA0FDC440E4B07A31B8A6DEA787">
    <w:name w:val="57852AA0FDC440E4B07A31B8A6DEA787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13F5DC9D67F4A689CCD3774DA31C6E5">
    <w:name w:val="513F5DC9D67F4A689CCD3774DA31C6E5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251E3E5BE0F4366B3847603E8430630">
    <w:name w:val="5251E3E5BE0F4366B3847603E8430630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61514617B24499BB067EA17EB9B22B4">
    <w:name w:val="561514617B24499BB067EA17EB9B22B4"/>
    <w:rsid w:val="00983C2A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8F9D567E41B4795DF59CB4984F507" ma:contentTypeVersion="10" ma:contentTypeDescription="Create a new document." ma:contentTypeScope="" ma:versionID="f577702821a00970e397aa333b2693f6">
  <xsd:schema xmlns:xsd="http://www.w3.org/2001/XMLSchema" xmlns:xs="http://www.w3.org/2001/XMLSchema" xmlns:p="http://schemas.microsoft.com/office/2006/metadata/properties" xmlns:ns2="a072f5b3-74bd-4ce4-bf15-7fa50c7bc217" xmlns:ns3="db9bb975-4b6d-40a6-9eab-8a3cfb8c2f1a" targetNamespace="http://schemas.microsoft.com/office/2006/metadata/properties" ma:root="true" ma:fieldsID="8deeb1e7b30d6d783eede895331b5998" ns2:_="" ns3:_="">
    <xsd:import namespace="a072f5b3-74bd-4ce4-bf15-7fa50c7bc217"/>
    <xsd:import namespace="db9bb975-4b6d-40a6-9eab-8a3cfb8c2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f5b3-74bd-4ce4-bf15-7fa50c7bc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b975-4b6d-40a6-9eab-8a3cfb8c2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E940-80A0-496A-9590-ABFE8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779B5-92A5-420F-962B-BDECAB81CA0C}">
  <ds:schemaRefs>
    <ds:schemaRef ds:uri="db9bb975-4b6d-40a6-9eab-8a3cfb8c2f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a072f5b3-74bd-4ce4-bf15-7fa50c7bc21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3556CF-3BE0-452E-863F-AB31A8B7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f5b3-74bd-4ce4-bf15-7fa50c7bc217"/>
    <ds:schemaRef ds:uri="db9bb975-4b6d-40a6-9eab-8a3cfb8c2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CF3EC-DBF2-4104-A8F9-52DA26D7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Weyl</dc:creator>
  <cp:keywords/>
  <dc:description/>
  <cp:lastModifiedBy>Debbie Weyl</cp:lastModifiedBy>
  <cp:revision>2</cp:revision>
  <dcterms:created xsi:type="dcterms:W3CDTF">2018-11-08T19:00:00Z</dcterms:created>
  <dcterms:modified xsi:type="dcterms:W3CDTF">2018-11-08T19:00:00Z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0x010100AD78F9D567E41B4795DF59CB4984F507</vt:lpwstr>
  </property>
</Properties>
</file>